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43" w:rsidRPr="00967720" w:rsidRDefault="00664E43" w:rsidP="00664E43">
      <w:pPr>
        <w:spacing w:before="120"/>
        <w:jc w:val="right"/>
        <w:rPr>
          <w:rFonts w:ascii="Traditional Arabic" w:hAnsi="Traditional Arabic" w:cs="Traditional Arabic"/>
          <w:sz w:val="40"/>
          <w:szCs w:val="40"/>
          <w:rtl/>
        </w:rPr>
      </w:pPr>
      <w:r w:rsidRPr="00967720">
        <w:rPr>
          <w:rFonts w:ascii="Traditional Arabic" w:hAnsi="Traditional Arabic" w:cs="Traditional Arabic" w:hint="cs"/>
          <w:sz w:val="40"/>
          <w:szCs w:val="40"/>
          <w:rtl/>
        </w:rPr>
        <w:t xml:space="preserve">الحمدُ للهِ الذي أَعزنا بالإسلامِ، فمهما ابتغينا العزةَ بغيرِه أَذلنا اللهُ، وأَشهدُ أن لا إلهَ إلا اللهُ وحدَه لا شَريكَ له ولا نعبدُ إلا إياه، وأَشهدُ أن محمداً عبدُه ورسولُه ومُصطفاهُ، صلى اللهُ عليهِ وعلى </w:t>
      </w:r>
      <w:proofErr w:type="spellStart"/>
      <w:r w:rsidRPr="00967720">
        <w:rPr>
          <w:rFonts w:ascii="Traditional Arabic" w:hAnsi="Traditional Arabic" w:cs="Traditional Arabic" w:hint="cs"/>
          <w:sz w:val="40"/>
          <w:szCs w:val="40"/>
          <w:rtl/>
        </w:rPr>
        <w:t>آلِه</w:t>
      </w:r>
      <w:proofErr w:type="spellEnd"/>
      <w:r w:rsidRPr="00967720">
        <w:rPr>
          <w:rFonts w:ascii="Traditional Arabic" w:hAnsi="Traditional Arabic" w:cs="Traditional Arabic" w:hint="cs"/>
          <w:sz w:val="40"/>
          <w:szCs w:val="40"/>
          <w:rtl/>
        </w:rPr>
        <w:t xml:space="preserve"> وأصحابِه ومن والاهُ، أما بعدُ:</w:t>
      </w:r>
    </w:p>
    <w:p w:rsidR="003904B6" w:rsidRDefault="00CF2B9F" w:rsidP="00763773">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تأملوا طويلاً في هذه الآيةِ، فإنَّها تُخاطبُ</w:t>
      </w:r>
      <w:r w:rsidR="00664E43">
        <w:rPr>
          <w:rFonts w:ascii="Traditional Arabic" w:hAnsi="Traditional Arabic" w:cs="Traditional Arabic" w:hint="cs"/>
          <w:sz w:val="40"/>
          <w:szCs w:val="40"/>
          <w:rtl/>
        </w:rPr>
        <w:t>نا</w:t>
      </w:r>
      <w:r>
        <w:rPr>
          <w:rFonts w:ascii="Traditional Arabic" w:hAnsi="Traditional Arabic" w:cs="Traditional Arabic" w:hint="cs"/>
          <w:sz w:val="40"/>
          <w:szCs w:val="40"/>
          <w:rtl/>
        </w:rPr>
        <w:t>: (</w:t>
      </w:r>
      <w:r w:rsidRPr="00CF2B9F">
        <w:rPr>
          <w:rFonts w:ascii="Traditional Arabic" w:hAnsi="Traditional Arabic" w:cs="Traditional Arabic"/>
          <w:sz w:val="40"/>
          <w:szCs w:val="40"/>
          <w:rtl/>
        </w:rPr>
        <w:t>كُنتُمْ خَيْرَ أُمَّةٍ أُخْرِجَتْ لِلنَّاسِ تَأْمُرُونَ بِالْمَعْرُوفِ وَتَنْهَوْنَ عَنِ الْمُنكَرِ وَتُؤْمِنُونَ بِاللَّ</w:t>
      </w:r>
      <w:r>
        <w:rPr>
          <w:rFonts w:ascii="Traditional Arabic" w:hAnsi="Traditional Arabic" w:cs="Traditional Arabic" w:hint="cs"/>
          <w:sz w:val="40"/>
          <w:szCs w:val="40"/>
          <w:rtl/>
        </w:rPr>
        <w:t xml:space="preserve">هِ)، فيخبرُ اللهُ تعالى أنَّ هذه الأمَّةَ هي خيرُ الأمَّمِ، وأنَّه أخرجَها للناسِ لينتشلوهم من الحَضيضِ إلى القِممِ، لأنَّها أمَّةٌ قد أكملتْ نفسَها بالإيمانِ، </w:t>
      </w:r>
      <w:r w:rsidR="00763773">
        <w:rPr>
          <w:rFonts w:ascii="Traditional Arabic" w:hAnsi="Traditional Arabic" w:cs="Traditional Arabic" w:hint="cs"/>
          <w:sz w:val="40"/>
          <w:szCs w:val="40"/>
          <w:rtl/>
        </w:rPr>
        <w:t>وتدعوا</w:t>
      </w:r>
      <w:r>
        <w:rPr>
          <w:rFonts w:ascii="Traditional Arabic" w:hAnsi="Traditional Arabic" w:cs="Traditional Arabic" w:hint="cs"/>
          <w:sz w:val="40"/>
          <w:szCs w:val="40"/>
          <w:rtl/>
        </w:rPr>
        <w:t xml:space="preserve"> غيرَها إلى </w:t>
      </w:r>
      <w:r w:rsidR="005043CB">
        <w:rPr>
          <w:rFonts w:ascii="Traditional Arabic" w:hAnsi="Traditional Arabic" w:cs="Traditional Arabic" w:hint="cs"/>
          <w:sz w:val="40"/>
          <w:szCs w:val="40"/>
          <w:rtl/>
        </w:rPr>
        <w:t>الخيرِ والإحسانِ.</w:t>
      </w:r>
    </w:p>
    <w:p w:rsidR="009C0524" w:rsidRDefault="004B0D95" w:rsidP="00C420E8">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ومن تأملْ سيرةَ النَّبيِّ صلى اللهُ عليهِ وسلمَ، رأى إنساناً قد أوقفَ حياتَه للنَّاسِ، داعياً وناصحاً وموجِّهاً </w:t>
      </w:r>
      <w:r w:rsidR="00DE233C">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بشيراً ونذيراً، ووجدَ حياةً مليئةً </w:t>
      </w:r>
      <w:r w:rsidR="009C0524">
        <w:rPr>
          <w:rFonts w:ascii="Traditional Arabic" w:hAnsi="Traditional Arabic" w:cs="Traditional Arabic" w:hint="cs"/>
          <w:sz w:val="40"/>
          <w:szCs w:val="40"/>
          <w:rtl/>
        </w:rPr>
        <w:t xml:space="preserve">بالحرصِ على البشرِ، ليُنقذَهم من عبادةِ الأوثانِ والحَجَرِ، </w:t>
      </w:r>
      <w:r w:rsidR="00C420E8">
        <w:rPr>
          <w:rFonts w:ascii="Traditional Arabic" w:hAnsi="Traditional Arabic" w:cs="Traditional Arabic" w:hint="cs"/>
          <w:sz w:val="40"/>
          <w:szCs w:val="40"/>
          <w:rtl/>
        </w:rPr>
        <w:t>وقد</w:t>
      </w:r>
      <w:r w:rsidR="009C0524">
        <w:rPr>
          <w:rFonts w:ascii="Traditional Arabic" w:hAnsi="Traditional Arabic" w:cs="Traditional Arabic" w:hint="cs"/>
          <w:sz w:val="40"/>
          <w:szCs w:val="40"/>
          <w:rtl/>
        </w:rPr>
        <w:t xml:space="preserve"> ق</w:t>
      </w:r>
      <w:r w:rsidR="00C420E8">
        <w:rPr>
          <w:rFonts w:ascii="Traditional Arabic" w:hAnsi="Traditional Arabic" w:cs="Traditional Arabic" w:hint="cs"/>
          <w:sz w:val="40"/>
          <w:szCs w:val="40"/>
          <w:rtl/>
        </w:rPr>
        <w:t>َ</w:t>
      </w:r>
      <w:r w:rsidR="009C0524">
        <w:rPr>
          <w:rFonts w:ascii="Traditional Arabic" w:hAnsi="Traditional Arabic" w:cs="Traditional Arabic" w:hint="cs"/>
          <w:sz w:val="40"/>
          <w:szCs w:val="40"/>
          <w:rtl/>
        </w:rPr>
        <w:t>الَ: (</w:t>
      </w:r>
      <w:r w:rsidR="009C0524" w:rsidRPr="009C0524">
        <w:rPr>
          <w:rFonts w:ascii="Traditional Arabic" w:hAnsi="Traditional Arabic" w:cs="Traditional Arabic"/>
          <w:sz w:val="40"/>
          <w:szCs w:val="40"/>
          <w:rtl/>
        </w:rPr>
        <w:t>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وهُمْ يَقْتَحِمُونَ فيها</w:t>
      </w:r>
      <w:r w:rsidR="009C0524">
        <w:rPr>
          <w:rFonts w:ascii="Traditional Arabic" w:hAnsi="Traditional Arabic" w:cs="Traditional Arabic" w:hint="cs"/>
          <w:sz w:val="40"/>
          <w:szCs w:val="40"/>
          <w:rtl/>
        </w:rPr>
        <w:t>)، فقامَ على الصَّفا، ودعا النَّاسَ إلى الهُدى، وطافَ على النَّوادي والأسواقِ، ليُنذرَ النَّاسَ يومَ التَّلاقِ، وهاجرَ وتركَ أحبَّ البلادِ، لينشرَ دعوتَه في البلادِ، وقاتلَ في سبيلِ اللهِ، لإعلاءِ كلمةِ اللهِ، وراسلَ القادةَ الرُّؤساءَ والملوكَ، ليَدخلوا في عبادةِ ملكِ المُلوكِ، وهكذا مع دعوةِ النَّاسِ إلى ما فيه صلاحُ دينِهم ودُنياهم</w:t>
      </w:r>
      <w:r w:rsidR="00C420E8">
        <w:rPr>
          <w:rFonts w:ascii="Traditional Arabic" w:hAnsi="Traditional Arabic" w:cs="Traditional Arabic" w:hint="cs"/>
          <w:sz w:val="40"/>
          <w:szCs w:val="40"/>
          <w:rtl/>
        </w:rPr>
        <w:t xml:space="preserve"> حتى في آخرِ لحظةِ في الحياةِ، يُحذِّرُ النَّاسَ </w:t>
      </w:r>
      <w:r w:rsidR="00DE233C">
        <w:rPr>
          <w:rFonts w:ascii="Traditional Arabic" w:hAnsi="Traditional Arabic" w:cs="Traditional Arabic" w:hint="cs"/>
          <w:sz w:val="40"/>
          <w:szCs w:val="40"/>
          <w:rtl/>
        </w:rPr>
        <w:t>مِن اتِّخاذِ</w:t>
      </w:r>
      <w:r w:rsidR="00C420E8">
        <w:rPr>
          <w:rFonts w:ascii="Traditional Arabic" w:hAnsi="Traditional Arabic" w:cs="Traditional Arabic" w:hint="cs"/>
          <w:sz w:val="40"/>
          <w:szCs w:val="40"/>
          <w:rtl/>
        </w:rPr>
        <w:t xml:space="preserve"> القبورِ مساجدَ ويأمرُهم بالصَّلاةِ، وصدق اللهُ تعالى: (</w:t>
      </w:r>
      <w:r w:rsidR="00C420E8" w:rsidRPr="00C420E8">
        <w:rPr>
          <w:rFonts w:ascii="Traditional Arabic" w:hAnsi="Traditional Arabic" w:cs="Traditional Arabic"/>
          <w:sz w:val="40"/>
          <w:szCs w:val="40"/>
          <w:rtl/>
        </w:rPr>
        <w:t>لَقَدْ جَاءَكُمْ رَسُولٌ مِّنْ أَنفُسِكُمْ عَزِيزٌ عَلَيْهِ مَا عَنِتُّمْ حَرِيصٌ عَلَيْكُم بِالْمُؤْمِنِينَ رَءُوفٌ رَّحِيمٌ</w:t>
      </w:r>
      <w:r w:rsidR="00C420E8" w:rsidRPr="00C420E8">
        <w:rPr>
          <w:rFonts w:ascii="Traditional Arabic" w:hAnsi="Traditional Arabic" w:cs="Traditional Arabic" w:hint="cs"/>
          <w:sz w:val="40"/>
          <w:szCs w:val="40"/>
          <w:rtl/>
        </w:rPr>
        <w:t>).</w:t>
      </w:r>
    </w:p>
    <w:p w:rsidR="00EE5933" w:rsidRDefault="00EE5933" w:rsidP="00DE233C">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وهكذا</w:t>
      </w:r>
      <w:r w:rsidR="007376E3">
        <w:rPr>
          <w:rFonts w:ascii="Traditional Arabic" w:hAnsi="Traditional Arabic" w:cs="Traditional Arabic" w:hint="cs"/>
          <w:sz w:val="40"/>
          <w:szCs w:val="40"/>
          <w:rtl/>
        </w:rPr>
        <w:t xml:space="preserve"> كانَ</w:t>
      </w:r>
      <w:r>
        <w:rPr>
          <w:rFonts w:ascii="Traditional Arabic" w:hAnsi="Traditional Arabic" w:cs="Traditional Arabic" w:hint="cs"/>
          <w:sz w:val="40"/>
          <w:szCs w:val="40"/>
          <w:rtl/>
        </w:rPr>
        <w:t xml:space="preserve"> الصَّحابةُ </w:t>
      </w:r>
      <w:r w:rsidR="007376E3">
        <w:rPr>
          <w:rFonts w:ascii="Traditional Arabic" w:hAnsi="Traditional Arabic" w:cs="Traditional Arabic" w:hint="cs"/>
          <w:sz w:val="40"/>
          <w:szCs w:val="40"/>
          <w:rtl/>
        </w:rPr>
        <w:t xml:space="preserve">من </w:t>
      </w:r>
      <w:proofErr w:type="gramStart"/>
      <w:r w:rsidR="007376E3">
        <w:rPr>
          <w:rFonts w:ascii="Traditional Arabic" w:hAnsi="Traditional Arabic" w:cs="Traditional Arabic" w:hint="cs"/>
          <w:sz w:val="40"/>
          <w:szCs w:val="40"/>
          <w:rtl/>
        </w:rPr>
        <w:t>بعدِ</w:t>
      </w:r>
      <w:r>
        <w:rPr>
          <w:rFonts w:ascii="Traditional Arabic" w:hAnsi="Traditional Arabic" w:cs="Traditional Arabic" w:hint="cs"/>
          <w:sz w:val="40"/>
          <w:szCs w:val="40"/>
          <w:rtl/>
        </w:rPr>
        <w:t>ه .</w:t>
      </w:r>
      <w:proofErr w:type="gramEnd"/>
      <w:r>
        <w:rPr>
          <w:rFonts w:ascii="Traditional Arabic" w:hAnsi="Traditional Arabic" w:cs="Traditional Arabic" w:hint="cs"/>
          <w:sz w:val="40"/>
          <w:szCs w:val="40"/>
          <w:rtl/>
        </w:rPr>
        <w:t xml:space="preserve">. </w:t>
      </w:r>
      <w:r w:rsidR="00BC7EEB">
        <w:rPr>
          <w:rFonts w:ascii="Traditional Arabic" w:hAnsi="Traditional Arabic" w:cs="Traditional Arabic" w:hint="cs"/>
          <w:sz w:val="40"/>
          <w:szCs w:val="40"/>
          <w:rtl/>
        </w:rPr>
        <w:t>علموا أنَّ اللهَ أخرجَهم للنَّاسِ ف</w:t>
      </w:r>
      <w:r>
        <w:rPr>
          <w:rFonts w:ascii="Traditional Arabic" w:hAnsi="Traditional Arabic" w:cs="Traditional Arabic" w:hint="cs"/>
          <w:sz w:val="40"/>
          <w:szCs w:val="40"/>
          <w:rtl/>
        </w:rPr>
        <w:t xml:space="preserve">تركوا </w:t>
      </w:r>
      <w:r w:rsidR="00BC7EEB">
        <w:rPr>
          <w:rFonts w:ascii="Traditional Arabic" w:hAnsi="Traditional Arabic" w:cs="Traditional Arabic" w:hint="cs"/>
          <w:sz w:val="40"/>
          <w:szCs w:val="40"/>
          <w:rtl/>
        </w:rPr>
        <w:t>مزارعَهم وتجارتَهم وأهلَهم و</w:t>
      </w:r>
      <w:r>
        <w:rPr>
          <w:rFonts w:ascii="Traditional Arabic" w:hAnsi="Traditional Arabic" w:cs="Traditional Arabic" w:hint="cs"/>
          <w:sz w:val="40"/>
          <w:szCs w:val="40"/>
          <w:rtl/>
        </w:rPr>
        <w:t>ديارَهم</w:t>
      </w:r>
      <w:r w:rsidR="00BC7EEB">
        <w:rPr>
          <w:rFonts w:ascii="Traditional Arabic" w:hAnsi="Traditional Arabic" w:cs="Traditional Arabic" w:hint="cs"/>
          <w:sz w:val="40"/>
          <w:szCs w:val="40"/>
          <w:rtl/>
        </w:rPr>
        <w:t xml:space="preserve">، لينشروا دينَ اللهِ إلى النَّاسِ جميعاً، كما </w:t>
      </w:r>
      <w:r w:rsidR="00BC7EEB" w:rsidRPr="00BC7EEB">
        <w:rPr>
          <w:rFonts w:ascii="Traditional Arabic" w:hAnsi="Traditional Arabic" w:cs="Traditional Arabic"/>
          <w:sz w:val="40"/>
          <w:szCs w:val="40"/>
          <w:rtl/>
        </w:rPr>
        <w:t>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ال</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رستم</w:t>
      </w:r>
      <w:r w:rsidR="00DE233C">
        <w:rPr>
          <w:rFonts w:ascii="Traditional Arabic" w:hAnsi="Traditional Arabic" w:cs="Traditional Arabic" w:hint="cs"/>
          <w:sz w:val="40"/>
          <w:szCs w:val="40"/>
          <w:rtl/>
        </w:rPr>
        <w:t>ُ</w:t>
      </w:r>
      <w:r w:rsidR="00BC7EEB">
        <w:rPr>
          <w:rFonts w:ascii="Traditional Arabic" w:hAnsi="Traditional Arabic" w:cs="Traditional Arabic" w:hint="cs"/>
          <w:sz w:val="40"/>
          <w:szCs w:val="40"/>
          <w:rtl/>
        </w:rPr>
        <w:t xml:space="preserve"> لرِبعي بنِ عامرٍ</w:t>
      </w:r>
      <w:r w:rsidR="00BC7EEB" w:rsidRPr="00BC7EEB">
        <w:rPr>
          <w:rFonts w:ascii="Traditional Arabic" w:hAnsi="Traditional Arabic" w:cs="Traditional Arabic"/>
          <w:sz w:val="40"/>
          <w:szCs w:val="40"/>
          <w:rtl/>
        </w:rPr>
        <w:t>: ما جاء</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بكم؟</w:t>
      </w:r>
      <w:r w:rsidR="00BC7EEB">
        <w:rPr>
          <w:rFonts w:ascii="Traditional Arabic" w:hAnsi="Traditional Arabic" w:cs="Traditional Arabic" w:hint="cs"/>
          <w:sz w:val="40"/>
          <w:szCs w:val="40"/>
          <w:rtl/>
        </w:rPr>
        <w:t xml:space="preserve">، </w:t>
      </w:r>
      <w:r w:rsidR="00BC7EEB" w:rsidRPr="00BC7EEB">
        <w:rPr>
          <w:rFonts w:ascii="Traditional Arabic" w:hAnsi="Traditional Arabic" w:cs="Traditional Arabic"/>
          <w:sz w:val="40"/>
          <w:szCs w:val="40"/>
          <w:rtl/>
        </w:rPr>
        <w:t>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ال</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w:t>
      </w:r>
      <w:r w:rsidR="007376E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الله</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ابتعثنا لنخرج</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من ش</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اء</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من عبادة</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العباد</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إلى عبادة</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الله</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ومن ضيق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الدنيا إلى س</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عت</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ها، ومن جور</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الأديان</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إلى ع</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دل</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الإسلام</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فأ</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رس</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ل</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نا بدين</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ه إلى خ</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لق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ه ل</w:t>
      </w:r>
      <w:r w:rsidR="00BC7EEB">
        <w:rPr>
          <w:rFonts w:ascii="Traditional Arabic" w:hAnsi="Traditional Arabic" w:cs="Traditional Arabic" w:hint="cs"/>
          <w:sz w:val="40"/>
          <w:szCs w:val="40"/>
          <w:rtl/>
        </w:rPr>
        <w:t>ن</w:t>
      </w:r>
      <w:r w:rsidR="00BC7EEB" w:rsidRPr="00BC7EEB">
        <w:rPr>
          <w:rFonts w:ascii="Traditional Arabic" w:hAnsi="Traditional Arabic" w:cs="Traditional Arabic"/>
          <w:sz w:val="40"/>
          <w:szCs w:val="40"/>
          <w:rtl/>
        </w:rPr>
        <w:t>دعوهم إليه، فمن 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بل</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ذلك 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بلنا منه ور</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جعنا عنه، ومن أ</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بى ق</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اتلناه أ</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بدا</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حتى ن</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فضي إلى موعود</w:t>
      </w:r>
      <w:r w:rsidR="00BC7EEB">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الله</w:t>
      </w:r>
      <w:r w:rsidR="00BC7EEB">
        <w:rPr>
          <w:rFonts w:ascii="Traditional Arabic" w:hAnsi="Traditional Arabic" w:cs="Traditional Arabic" w:hint="cs"/>
          <w:sz w:val="40"/>
          <w:szCs w:val="40"/>
          <w:rtl/>
        </w:rPr>
        <w:t>ِ</w:t>
      </w:r>
      <w:r w:rsidR="00DE233C">
        <w:rPr>
          <w:rFonts w:ascii="Traditional Arabic" w:hAnsi="Traditional Arabic" w:cs="Traditional Arabic" w:hint="cs"/>
          <w:sz w:val="40"/>
          <w:szCs w:val="40"/>
          <w:rtl/>
        </w:rPr>
        <w:t>)</w:t>
      </w:r>
      <w:r w:rsidR="00BC7EEB">
        <w:rPr>
          <w:rFonts w:ascii="Traditional Arabic" w:hAnsi="Traditional Arabic" w:cs="Traditional Arabic" w:hint="cs"/>
          <w:sz w:val="40"/>
          <w:szCs w:val="40"/>
          <w:rtl/>
        </w:rPr>
        <w:t xml:space="preserve">، </w:t>
      </w:r>
      <w:r w:rsidR="00BC7EEB" w:rsidRPr="00BC7EEB">
        <w:rPr>
          <w:rFonts w:ascii="Traditional Arabic" w:hAnsi="Traditional Arabic" w:cs="Traditional Arabic"/>
          <w:sz w:val="40"/>
          <w:szCs w:val="40"/>
          <w:rtl/>
        </w:rPr>
        <w:t>ق</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ال</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وما م</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وعود</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الله</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w:t>
      </w:r>
      <w:r w:rsidR="00664E43">
        <w:rPr>
          <w:rFonts w:ascii="Traditional Arabic" w:hAnsi="Traditional Arabic" w:cs="Traditional Arabic" w:hint="cs"/>
          <w:sz w:val="40"/>
          <w:szCs w:val="40"/>
          <w:rtl/>
        </w:rPr>
        <w:t xml:space="preserve">، </w:t>
      </w:r>
      <w:r w:rsidR="00BC7EEB" w:rsidRPr="00BC7EEB">
        <w:rPr>
          <w:rFonts w:ascii="Traditional Arabic" w:hAnsi="Traditional Arabic" w:cs="Traditional Arabic"/>
          <w:sz w:val="40"/>
          <w:szCs w:val="40"/>
          <w:rtl/>
        </w:rPr>
        <w:t>ق</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ال</w:t>
      </w:r>
      <w:r w:rsidR="00664E43">
        <w:rPr>
          <w:rFonts w:ascii="Traditional Arabic" w:hAnsi="Traditional Arabic" w:cs="Traditional Arabic" w:hint="cs"/>
          <w:sz w:val="40"/>
          <w:szCs w:val="40"/>
          <w:rtl/>
        </w:rPr>
        <w:t>َ</w:t>
      </w:r>
      <w:r w:rsidR="00DE233C">
        <w:rPr>
          <w:rFonts w:ascii="Traditional Arabic" w:hAnsi="Traditional Arabic" w:cs="Traditional Arabic"/>
          <w:sz w:val="40"/>
          <w:szCs w:val="40"/>
          <w:rtl/>
        </w:rPr>
        <w:t>:</w:t>
      </w:r>
      <w:r w:rsidR="00DE233C">
        <w:rPr>
          <w:rFonts w:ascii="Traditional Arabic" w:hAnsi="Traditional Arabic" w:cs="Traditional Arabic" w:hint="cs"/>
          <w:sz w:val="40"/>
          <w:szCs w:val="40"/>
          <w:rtl/>
        </w:rPr>
        <w:t xml:space="preserve"> (</w:t>
      </w:r>
      <w:r w:rsidR="00BC7EEB" w:rsidRPr="00BC7EEB">
        <w:rPr>
          <w:rFonts w:ascii="Traditional Arabic" w:hAnsi="Traditional Arabic" w:cs="Traditional Arabic"/>
          <w:sz w:val="40"/>
          <w:szCs w:val="40"/>
          <w:rtl/>
        </w:rPr>
        <w:t>الج</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نة</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لمن م</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ات</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على ق</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تال</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من أ</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بى، والظ</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فر</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 xml:space="preserve"> لمن ب</w:t>
      </w:r>
      <w:r w:rsidR="00664E43">
        <w:rPr>
          <w:rFonts w:ascii="Traditional Arabic" w:hAnsi="Traditional Arabic" w:cs="Traditional Arabic" w:hint="cs"/>
          <w:sz w:val="40"/>
          <w:szCs w:val="40"/>
          <w:rtl/>
        </w:rPr>
        <w:t>َ</w:t>
      </w:r>
      <w:r w:rsidR="00BC7EEB" w:rsidRPr="00BC7EEB">
        <w:rPr>
          <w:rFonts w:ascii="Traditional Arabic" w:hAnsi="Traditional Arabic" w:cs="Traditional Arabic"/>
          <w:sz w:val="40"/>
          <w:szCs w:val="40"/>
          <w:rtl/>
        </w:rPr>
        <w:t>قي</w:t>
      </w:r>
      <w:r w:rsidR="00664E43">
        <w:rPr>
          <w:rFonts w:ascii="Traditional Arabic" w:hAnsi="Traditional Arabic" w:cs="Traditional Arabic" w:hint="cs"/>
          <w:sz w:val="40"/>
          <w:szCs w:val="40"/>
          <w:rtl/>
        </w:rPr>
        <w:t>َ</w:t>
      </w:r>
      <w:r w:rsidR="007376E3">
        <w:rPr>
          <w:rFonts w:ascii="Traditional Arabic" w:hAnsi="Traditional Arabic" w:cs="Traditional Arabic" w:hint="cs"/>
          <w:sz w:val="40"/>
          <w:szCs w:val="40"/>
          <w:rtl/>
        </w:rPr>
        <w:t>)</w:t>
      </w:r>
      <w:r w:rsidR="00664E43">
        <w:rPr>
          <w:rFonts w:ascii="Traditional Arabic" w:hAnsi="Traditional Arabic" w:cs="Traditional Arabic" w:hint="cs"/>
          <w:sz w:val="40"/>
          <w:szCs w:val="40"/>
          <w:rtl/>
        </w:rPr>
        <w:t xml:space="preserve">، وهكذا </w:t>
      </w:r>
      <w:r w:rsidR="00BC7EEB">
        <w:rPr>
          <w:rFonts w:ascii="Traditional Arabic" w:hAnsi="Traditional Arabic" w:cs="Traditional Arabic" w:hint="cs"/>
          <w:sz w:val="40"/>
          <w:szCs w:val="40"/>
          <w:rtl/>
        </w:rPr>
        <w:t xml:space="preserve">قضوا أعمارَهم على الخُيولِ </w:t>
      </w:r>
      <w:r w:rsidR="00DE233C">
        <w:rPr>
          <w:rFonts w:ascii="Traditional Arabic" w:hAnsi="Traditional Arabic" w:cs="Traditional Arabic" w:hint="cs"/>
          <w:sz w:val="40"/>
          <w:szCs w:val="40"/>
          <w:rtl/>
        </w:rPr>
        <w:t>في الجِهادِ</w:t>
      </w:r>
      <w:r w:rsidR="00BC7EEB">
        <w:rPr>
          <w:rFonts w:ascii="Traditional Arabic" w:hAnsi="Traditional Arabic" w:cs="Traditional Arabic" w:hint="cs"/>
          <w:sz w:val="40"/>
          <w:szCs w:val="40"/>
          <w:rtl/>
        </w:rPr>
        <w:t>، وليُ</w:t>
      </w:r>
      <w:r w:rsidR="00664E43">
        <w:rPr>
          <w:rFonts w:ascii="Traditional Arabic" w:hAnsi="Traditional Arabic" w:cs="Traditional Arabic" w:hint="cs"/>
          <w:sz w:val="40"/>
          <w:szCs w:val="40"/>
          <w:rtl/>
        </w:rPr>
        <w:t>و</w:t>
      </w:r>
      <w:r w:rsidR="00BC7EEB">
        <w:rPr>
          <w:rFonts w:ascii="Traditional Arabic" w:hAnsi="Traditional Arabic" w:cs="Traditional Arabic" w:hint="cs"/>
          <w:sz w:val="40"/>
          <w:szCs w:val="40"/>
          <w:rtl/>
        </w:rPr>
        <w:t>صلوا الإسلامَ إلى جميعِ البلادِ، فها هي قبورُهم في العراقِ والشَّامِ ومِصرَ والقسطنطينيةِ ومشارقِ الأرضِ ومغاربِها.</w:t>
      </w:r>
    </w:p>
    <w:p w:rsidR="009C1716" w:rsidRPr="00627664" w:rsidRDefault="00DE233C" w:rsidP="00DE233C">
      <w:pPr>
        <w:spacing w:before="120"/>
        <w:jc w:val="right"/>
        <w:rPr>
          <w:rFonts w:ascii="Traditional Arabic" w:hAnsi="Traditional Arabic" w:cs="Traditional Arabic"/>
          <w:sz w:val="40"/>
          <w:szCs w:val="40"/>
        </w:rPr>
      </w:pPr>
      <w:r>
        <w:rPr>
          <w:rFonts w:ascii="Traditional Arabic" w:hAnsi="Traditional Arabic" w:cs="Traditional Arabic" w:hint="cs"/>
          <w:sz w:val="40"/>
          <w:szCs w:val="40"/>
          <w:rtl/>
        </w:rPr>
        <w:t>وهكذا كانَ المُسلمونَ على جميعِ المُستوياتِ</w:t>
      </w:r>
      <w:r w:rsidR="009C1716">
        <w:rPr>
          <w:rFonts w:ascii="Traditional Arabic" w:hAnsi="Traditional Arabic" w:cs="Traditional Arabic" w:hint="cs"/>
          <w:sz w:val="40"/>
          <w:szCs w:val="40"/>
          <w:rtl/>
        </w:rPr>
        <w:t xml:space="preserve">، حتى التُّجارَ لم ينسوا </w:t>
      </w:r>
      <w:r w:rsidR="00A47FC2">
        <w:rPr>
          <w:rFonts w:ascii="Traditional Arabic" w:hAnsi="Traditional Arabic" w:cs="Traditional Arabic" w:hint="cs"/>
          <w:sz w:val="40"/>
          <w:szCs w:val="40"/>
          <w:rtl/>
        </w:rPr>
        <w:t>الدَّعوة</w:t>
      </w:r>
      <w:r w:rsidR="00627664">
        <w:rPr>
          <w:rFonts w:ascii="Traditional Arabic" w:hAnsi="Traditional Arabic" w:cs="Traditional Arabic" w:hint="cs"/>
          <w:sz w:val="40"/>
          <w:szCs w:val="40"/>
          <w:rtl/>
        </w:rPr>
        <w:t>َ</w:t>
      </w:r>
      <w:r w:rsidR="00A47FC2">
        <w:rPr>
          <w:rFonts w:ascii="Traditional Arabic" w:hAnsi="Traditional Arabic" w:cs="Traditional Arabic" w:hint="cs"/>
          <w:sz w:val="40"/>
          <w:szCs w:val="40"/>
          <w:rtl/>
        </w:rPr>
        <w:t xml:space="preserve"> إلى الإسلامِ بأقوالِهم وأفعالِهم وأخلاقِهم، </w:t>
      </w:r>
      <w:r w:rsidR="00627664">
        <w:rPr>
          <w:rFonts w:ascii="Traditional Arabic" w:hAnsi="Traditional Arabic" w:cs="Traditional Arabic" w:hint="cs"/>
          <w:sz w:val="40"/>
          <w:szCs w:val="40"/>
          <w:rtl/>
        </w:rPr>
        <w:t xml:space="preserve">فها هي </w:t>
      </w:r>
      <w:proofErr w:type="spellStart"/>
      <w:r w:rsidR="00627664">
        <w:rPr>
          <w:rFonts w:ascii="Traditional Arabic" w:hAnsi="Traditional Arabic" w:cs="Traditional Arabic" w:hint="cs"/>
          <w:sz w:val="40"/>
          <w:szCs w:val="40"/>
          <w:rtl/>
        </w:rPr>
        <w:t>أندونيسيا</w:t>
      </w:r>
      <w:proofErr w:type="spellEnd"/>
      <w:r w:rsidR="00627664">
        <w:rPr>
          <w:rFonts w:ascii="Traditional Arabic" w:hAnsi="Traditional Arabic" w:cs="Traditional Arabic" w:hint="cs"/>
          <w:sz w:val="40"/>
          <w:szCs w:val="40"/>
          <w:rtl/>
        </w:rPr>
        <w:t xml:space="preserve"> وهي أكبرُ دولةٍ إسلاميةٍ من حيثُ عددِ السُّكانِ، يدخلُها الإسلامُ عن طريقِ تُجَّارِ المسلمينَ، وكذلكَ نشروا الإسلامَ في ماليزيا وبروناي والهندِ والصِّينِ، وفي أفريقيا من غربِ السُّودانِ والنَّيجرِ وتشاد ومالي إلى ساحلِ العاجِ، وصدقَ اللهُ تعالى: (</w:t>
      </w:r>
      <w:r w:rsidR="00627664" w:rsidRPr="00627664">
        <w:rPr>
          <w:rFonts w:ascii="Traditional Arabic" w:hAnsi="Traditional Arabic" w:cs="Traditional Arabic"/>
          <w:sz w:val="40"/>
          <w:szCs w:val="40"/>
          <w:rtl/>
        </w:rPr>
        <w:t>رِجَالٌ لَّا تُلْهِيهِمْ تِجَارَةٌ وَلَا بَيْعٌ عَن ذِكْرِ اللَّهِ وَإِقَامِ الصَّلَاةِ وَإِيتَاءِ الزَّكَاةِ ۙ يَخَافُونَ يَوْمًا تَتَقَلَّبُ فِيهِ الْقُلُوبُ وَالْأَبْصَارُ</w:t>
      </w:r>
      <w:r w:rsidR="00627664" w:rsidRPr="00627664">
        <w:rPr>
          <w:rFonts w:ascii="Traditional Arabic" w:hAnsi="Traditional Arabic" w:cs="Traditional Arabic" w:hint="cs"/>
          <w:sz w:val="40"/>
          <w:szCs w:val="40"/>
          <w:rtl/>
        </w:rPr>
        <w:t>).</w:t>
      </w:r>
    </w:p>
    <w:p w:rsidR="00CF6CBC" w:rsidRPr="00A60C54" w:rsidRDefault="00664E43" w:rsidP="00E8166A">
      <w:pPr>
        <w:spacing w:before="120"/>
        <w:jc w:val="right"/>
        <w:rPr>
          <w:rFonts w:ascii="Traditional Arabic" w:hAnsi="Traditional Arabic" w:cs="Traditional Arabic"/>
          <w:sz w:val="38"/>
          <w:szCs w:val="38"/>
          <w:rtl/>
          <w:lang w:val="en-US"/>
        </w:rPr>
      </w:pPr>
      <w:proofErr w:type="gramStart"/>
      <w:r w:rsidRPr="00A60C54">
        <w:rPr>
          <w:rFonts w:ascii="Traditional Arabic" w:hAnsi="Traditional Arabic" w:cs="Traditional Arabic" w:hint="cs"/>
          <w:sz w:val="38"/>
          <w:szCs w:val="38"/>
          <w:rtl/>
        </w:rPr>
        <w:t>واليوم .</w:t>
      </w:r>
      <w:proofErr w:type="gramEnd"/>
      <w:r w:rsidRPr="00A60C54">
        <w:rPr>
          <w:rFonts w:ascii="Traditional Arabic" w:hAnsi="Traditional Arabic" w:cs="Traditional Arabic" w:hint="cs"/>
          <w:sz w:val="38"/>
          <w:szCs w:val="38"/>
          <w:rtl/>
        </w:rPr>
        <w:t xml:space="preserve">. دعونا ننظرُ في حالِ المسلمينَ الذينَ أخرجَهم اللهُ تعالى للنَّاسِ، هل لازالوا على العهدِ والميثاقِ </w:t>
      </w:r>
      <w:r w:rsidR="00CF6CBC" w:rsidRPr="00A60C54">
        <w:rPr>
          <w:rFonts w:ascii="Traditional Arabic" w:hAnsi="Traditional Arabic" w:cs="Traditional Arabic" w:hint="cs"/>
          <w:sz w:val="38"/>
          <w:szCs w:val="38"/>
          <w:rtl/>
        </w:rPr>
        <w:t xml:space="preserve">في </w:t>
      </w:r>
      <w:r w:rsidR="00627664" w:rsidRPr="00A60C54">
        <w:rPr>
          <w:rFonts w:ascii="Traditional Arabic" w:hAnsi="Traditional Arabic" w:cs="Traditional Arabic" w:hint="cs"/>
          <w:sz w:val="38"/>
          <w:szCs w:val="38"/>
          <w:rtl/>
        </w:rPr>
        <w:t xml:space="preserve">الحرصِ على هدايةِ النَّاسِ؟، </w:t>
      </w:r>
      <w:r w:rsidR="00E8166A" w:rsidRPr="00A60C54">
        <w:rPr>
          <w:rFonts w:ascii="Traditional Arabic" w:hAnsi="Traditional Arabic" w:cs="Traditional Arabic" w:hint="cs"/>
          <w:sz w:val="38"/>
          <w:szCs w:val="38"/>
          <w:rtl/>
        </w:rPr>
        <w:t xml:space="preserve">مَن </w:t>
      </w:r>
      <w:r w:rsidR="00E8166A" w:rsidRPr="00A60C54">
        <w:rPr>
          <w:rFonts w:ascii="Traditional Arabic" w:hAnsi="Traditional Arabic" w:cs="Traditional Arabic" w:hint="cs"/>
          <w:sz w:val="38"/>
          <w:szCs w:val="38"/>
          <w:rtl/>
          <w:lang w:val="en-US"/>
        </w:rPr>
        <w:t>ل</w:t>
      </w:r>
      <w:r w:rsidR="007376E3" w:rsidRPr="00A60C54">
        <w:rPr>
          <w:rFonts w:ascii="Traditional Arabic" w:hAnsi="Traditional Arabic" w:cs="Traditional Arabic" w:hint="cs"/>
          <w:sz w:val="38"/>
          <w:szCs w:val="38"/>
          <w:rtl/>
          <w:lang w:val="en-US"/>
        </w:rPr>
        <w:t>ل</w:t>
      </w:r>
      <w:r w:rsidR="00E8166A" w:rsidRPr="00A60C54">
        <w:rPr>
          <w:rFonts w:ascii="Traditional Arabic" w:hAnsi="Traditional Arabic" w:cs="Traditional Arabic" w:hint="cs"/>
          <w:sz w:val="38"/>
          <w:szCs w:val="38"/>
          <w:rtl/>
          <w:lang w:val="en-US"/>
        </w:rPr>
        <w:t>ملياراتِ الذينَ</w:t>
      </w:r>
      <w:r w:rsidR="007376E3" w:rsidRPr="00A60C54">
        <w:rPr>
          <w:rFonts w:ascii="Traditional Arabic" w:hAnsi="Traditional Arabic" w:cs="Traditional Arabic" w:hint="cs"/>
          <w:sz w:val="38"/>
          <w:szCs w:val="38"/>
          <w:rtl/>
          <w:lang w:val="en-US"/>
        </w:rPr>
        <w:t xml:space="preserve"> هم على الأديانِ المُحرَّفةِ المَنسوخةِ، و</w:t>
      </w:r>
      <w:r w:rsidR="00E8166A" w:rsidRPr="00A60C54">
        <w:rPr>
          <w:rFonts w:ascii="Traditional Arabic" w:hAnsi="Traditional Arabic" w:cs="Traditional Arabic" w:hint="cs"/>
          <w:sz w:val="38"/>
          <w:szCs w:val="38"/>
          <w:rtl/>
          <w:lang w:val="en-US"/>
        </w:rPr>
        <w:t>مَنْ ل</w:t>
      </w:r>
      <w:r w:rsidR="007376E3" w:rsidRPr="00A60C54">
        <w:rPr>
          <w:rFonts w:ascii="Traditional Arabic" w:hAnsi="Traditional Arabic" w:cs="Traditional Arabic" w:hint="cs"/>
          <w:sz w:val="38"/>
          <w:szCs w:val="38"/>
          <w:rtl/>
          <w:lang w:val="en-US"/>
        </w:rPr>
        <w:t>لملايينِ من عُبَّادِ البقرِ والتَّماثيلِ الم</w:t>
      </w:r>
      <w:r w:rsidR="00DE233C">
        <w:rPr>
          <w:rFonts w:ascii="Traditional Arabic" w:hAnsi="Traditional Arabic" w:cs="Traditional Arabic" w:hint="cs"/>
          <w:sz w:val="38"/>
          <w:szCs w:val="38"/>
          <w:rtl/>
          <w:lang w:val="en-US"/>
        </w:rPr>
        <w:t>َ</w:t>
      </w:r>
      <w:r w:rsidR="007376E3" w:rsidRPr="00A60C54">
        <w:rPr>
          <w:rFonts w:ascii="Traditional Arabic" w:hAnsi="Traditional Arabic" w:cs="Traditional Arabic" w:hint="cs"/>
          <w:sz w:val="38"/>
          <w:szCs w:val="38"/>
          <w:rtl/>
          <w:lang w:val="en-US"/>
        </w:rPr>
        <w:t>مسوخةِ، و</w:t>
      </w:r>
      <w:r w:rsidR="00E8166A" w:rsidRPr="00A60C54">
        <w:rPr>
          <w:rFonts w:ascii="Traditional Arabic" w:hAnsi="Traditional Arabic" w:cs="Traditional Arabic" w:hint="cs"/>
          <w:sz w:val="38"/>
          <w:szCs w:val="38"/>
          <w:rtl/>
          <w:lang w:val="en-US"/>
        </w:rPr>
        <w:t>مَن ل</w:t>
      </w:r>
      <w:r w:rsidR="007376E3" w:rsidRPr="00A60C54">
        <w:rPr>
          <w:rFonts w:ascii="Traditional Arabic" w:hAnsi="Traditional Arabic" w:cs="Traditional Arabic" w:hint="cs"/>
          <w:sz w:val="38"/>
          <w:szCs w:val="38"/>
          <w:rtl/>
          <w:lang w:val="en-US"/>
        </w:rPr>
        <w:t xml:space="preserve">لملايينِ من العَلمانيينَ والمُلحدينَ، </w:t>
      </w:r>
      <w:r w:rsidR="00DE233C">
        <w:rPr>
          <w:rFonts w:ascii="Traditional Arabic" w:hAnsi="Traditional Arabic" w:cs="Traditional Arabic" w:hint="cs"/>
          <w:sz w:val="38"/>
          <w:szCs w:val="38"/>
          <w:rtl/>
          <w:lang w:val="en-US"/>
        </w:rPr>
        <w:t>و</w:t>
      </w:r>
      <w:r w:rsidR="00A60C54" w:rsidRPr="00A60C54">
        <w:rPr>
          <w:rFonts w:ascii="Traditional Arabic" w:hAnsi="Traditional Arabic" w:cs="Traditional Arabic" w:hint="cs"/>
          <w:sz w:val="38"/>
          <w:szCs w:val="38"/>
          <w:rtl/>
          <w:lang w:val="en-US"/>
        </w:rPr>
        <w:t xml:space="preserve">مَنْ لعبَّادِ القُبورِ والمنحرفينَ عن الدِّينِ، </w:t>
      </w:r>
      <w:r w:rsidR="00E8166A" w:rsidRPr="00A60C54">
        <w:rPr>
          <w:rFonts w:ascii="Traditional Arabic" w:hAnsi="Traditional Arabic" w:cs="Traditional Arabic" w:hint="cs"/>
          <w:sz w:val="38"/>
          <w:szCs w:val="38"/>
          <w:rtl/>
          <w:lang w:val="en-US"/>
        </w:rPr>
        <w:t>مَنْ سَيُنقذُ هؤلاءِ</w:t>
      </w:r>
      <w:r w:rsidR="00A60C54" w:rsidRPr="00A60C54">
        <w:rPr>
          <w:rFonts w:ascii="Traditional Arabic" w:hAnsi="Traditional Arabic" w:cs="Traditional Arabic" w:hint="cs"/>
          <w:sz w:val="38"/>
          <w:szCs w:val="38"/>
          <w:rtl/>
          <w:lang w:val="en-US"/>
        </w:rPr>
        <w:t xml:space="preserve"> من عَذابِ ربِّ </w:t>
      </w:r>
      <w:proofErr w:type="gramStart"/>
      <w:r w:rsidR="00A60C54" w:rsidRPr="00A60C54">
        <w:rPr>
          <w:rFonts w:ascii="Traditional Arabic" w:hAnsi="Traditional Arabic" w:cs="Traditional Arabic" w:hint="cs"/>
          <w:sz w:val="38"/>
          <w:szCs w:val="38"/>
          <w:rtl/>
          <w:lang w:val="en-US"/>
        </w:rPr>
        <w:t>العالمينَ</w:t>
      </w:r>
      <w:r w:rsidR="00E8166A" w:rsidRPr="00A60C54">
        <w:rPr>
          <w:rFonts w:ascii="Traditional Arabic" w:hAnsi="Traditional Arabic" w:cs="Traditional Arabic" w:hint="cs"/>
          <w:sz w:val="38"/>
          <w:szCs w:val="38"/>
          <w:rtl/>
          <w:lang w:val="en-US"/>
        </w:rPr>
        <w:t>؟</w:t>
      </w:r>
      <w:r w:rsidR="00A60C54" w:rsidRPr="00A60C54">
        <w:rPr>
          <w:rFonts w:ascii="Traditional Arabic" w:hAnsi="Traditional Arabic" w:cs="Traditional Arabic" w:hint="cs"/>
          <w:sz w:val="38"/>
          <w:szCs w:val="38"/>
          <w:rtl/>
          <w:lang w:val="en-US"/>
        </w:rPr>
        <w:t>.</w:t>
      </w:r>
      <w:proofErr w:type="gramEnd"/>
    </w:p>
    <w:p w:rsidR="00686BEC" w:rsidRDefault="00686BEC" w:rsidP="00A60C54">
      <w:pPr>
        <w:pStyle w:val="a4"/>
        <w:jc w:val="right"/>
        <w:rPr>
          <w:rFonts w:ascii="Traditional Arabic" w:eastAsia="Times New Roman" w:hAnsi="Traditional Arabic" w:cs="Traditional Arabic"/>
          <w:sz w:val="36"/>
          <w:szCs w:val="36"/>
          <w:rtl/>
        </w:rPr>
      </w:pPr>
      <w:r w:rsidRPr="00A60C54">
        <w:rPr>
          <w:rFonts w:ascii="Traditional Arabic" w:eastAsia="Times New Roman" w:hAnsi="Traditional Arabic" w:cs="Traditional Arabic"/>
          <w:sz w:val="36"/>
          <w:szCs w:val="36"/>
          <w:rtl/>
        </w:rPr>
        <w:t>أقولُ قولي هذا، وأستغفرُ اللهَ لي ولكم، ولسائرِ المسلمينَ من كلِّ ذنبٍ فاستغفروه إنه هو الغفورُ الرحيمُ.</w:t>
      </w:r>
    </w:p>
    <w:p w:rsidR="00E8166A" w:rsidRDefault="00686BEC" w:rsidP="00B02AD1">
      <w:pPr>
        <w:spacing w:before="120"/>
        <w:jc w:val="right"/>
        <w:rPr>
          <w:rFonts w:ascii="Traditional Arabic" w:hAnsi="Traditional Arabic" w:cs="Traditional Arabic"/>
          <w:sz w:val="40"/>
          <w:szCs w:val="40"/>
          <w:rtl/>
          <w:lang w:val="en-US"/>
        </w:rPr>
      </w:pPr>
      <w:bookmarkStart w:id="0" w:name="_GoBack"/>
      <w:bookmarkEnd w:id="0"/>
      <w:r w:rsidRPr="00686BEC">
        <w:rPr>
          <w:rFonts w:ascii="Traditional Arabic" w:hAnsi="Traditional Arabic" w:cs="Traditional Arabic"/>
          <w:sz w:val="40"/>
          <w:szCs w:val="40"/>
          <w:rtl/>
          <w:lang w:val="en-US"/>
        </w:rPr>
        <w:lastRenderedPageBreak/>
        <w:t>الحمد</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لله</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أ</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عز</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ج</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ند</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ه</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ون</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صر</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ع</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بد</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ه</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وه</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زم</w:t>
      </w:r>
      <w:r>
        <w:rPr>
          <w:rFonts w:ascii="Traditional Arabic" w:hAnsi="Traditional Arabic" w:cs="Traditional Arabic" w:hint="cs"/>
          <w:sz w:val="40"/>
          <w:szCs w:val="40"/>
          <w:rtl/>
          <w:lang w:val="en-US"/>
        </w:rPr>
        <w:t>َ</w:t>
      </w:r>
      <w:r>
        <w:rPr>
          <w:rFonts w:ascii="Traditional Arabic" w:hAnsi="Traditional Arabic" w:cs="Traditional Arabic"/>
          <w:sz w:val="40"/>
          <w:szCs w:val="40"/>
          <w:rtl/>
          <w:lang w:val="en-US"/>
        </w:rPr>
        <w:t xml:space="preserve"> ال</w:t>
      </w:r>
      <w:r>
        <w:rPr>
          <w:rFonts w:ascii="Traditional Arabic" w:hAnsi="Traditional Arabic" w:cs="Traditional Arabic" w:hint="cs"/>
          <w:sz w:val="40"/>
          <w:szCs w:val="40"/>
          <w:rtl/>
          <w:lang w:val="en-US"/>
        </w:rPr>
        <w:t>أ</w:t>
      </w:r>
      <w:r w:rsidRPr="00686BEC">
        <w:rPr>
          <w:rFonts w:ascii="Traditional Arabic" w:hAnsi="Traditional Arabic" w:cs="Traditional Arabic"/>
          <w:sz w:val="40"/>
          <w:szCs w:val="40"/>
          <w:rtl/>
          <w:lang w:val="en-US"/>
        </w:rPr>
        <w:t>حزاب</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حد</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ه</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وأ</w:t>
      </w:r>
      <w:r>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شهد</w:t>
      </w:r>
      <w:r>
        <w:rPr>
          <w:rFonts w:ascii="Traditional Arabic" w:hAnsi="Traditional Arabic" w:cs="Traditional Arabic" w:hint="cs"/>
          <w:sz w:val="40"/>
          <w:szCs w:val="40"/>
          <w:rtl/>
          <w:lang w:val="en-US"/>
        </w:rPr>
        <w:t>ُ</w:t>
      </w:r>
      <w:r>
        <w:rPr>
          <w:rFonts w:ascii="Traditional Arabic" w:hAnsi="Traditional Arabic" w:cs="Traditional Arabic"/>
          <w:sz w:val="40"/>
          <w:szCs w:val="40"/>
          <w:rtl/>
          <w:lang w:val="en-US"/>
        </w:rPr>
        <w:t xml:space="preserve"> </w:t>
      </w:r>
      <w:r>
        <w:rPr>
          <w:rFonts w:ascii="Traditional Arabic" w:hAnsi="Traditional Arabic" w:cs="Traditional Arabic" w:hint="cs"/>
          <w:sz w:val="40"/>
          <w:szCs w:val="40"/>
          <w:rtl/>
          <w:lang w:val="en-US"/>
        </w:rPr>
        <w:t>أ</w:t>
      </w:r>
      <w:r>
        <w:rPr>
          <w:rFonts w:ascii="Traditional Arabic" w:hAnsi="Traditional Arabic" w:cs="Traditional Arabic"/>
          <w:sz w:val="40"/>
          <w:szCs w:val="40"/>
          <w:rtl/>
          <w:lang w:val="en-US"/>
        </w:rPr>
        <w:t xml:space="preserve">ن لا </w:t>
      </w:r>
      <w:r>
        <w:rPr>
          <w:rFonts w:ascii="Traditional Arabic" w:hAnsi="Traditional Arabic" w:cs="Traditional Arabic" w:hint="cs"/>
          <w:sz w:val="40"/>
          <w:szCs w:val="40"/>
          <w:rtl/>
          <w:lang w:val="en-US"/>
        </w:rPr>
        <w:t>إ</w:t>
      </w:r>
      <w:r w:rsidRPr="00686BEC">
        <w:rPr>
          <w:rFonts w:ascii="Traditional Arabic" w:hAnsi="Traditional Arabic" w:cs="Traditional Arabic"/>
          <w:sz w:val="40"/>
          <w:szCs w:val="40"/>
          <w:rtl/>
          <w:lang w:val="en-US"/>
        </w:rPr>
        <w:t>له</w:t>
      </w:r>
      <w:r>
        <w:rPr>
          <w:rFonts w:ascii="Traditional Arabic" w:hAnsi="Traditional Arabic" w:cs="Traditional Arabic" w:hint="cs"/>
          <w:sz w:val="40"/>
          <w:szCs w:val="40"/>
          <w:rtl/>
          <w:lang w:val="en-US"/>
        </w:rPr>
        <w:t>َ</w:t>
      </w:r>
      <w:r>
        <w:rPr>
          <w:rFonts w:ascii="Traditional Arabic" w:hAnsi="Traditional Arabic" w:cs="Traditional Arabic"/>
          <w:sz w:val="40"/>
          <w:szCs w:val="40"/>
          <w:rtl/>
          <w:lang w:val="en-US"/>
        </w:rPr>
        <w:t xml:space="preserve"> </w:t>
      </w:r>
      <w:r>
        <w:rPr>
          <w:rFonts w:ascii="Traditional Arabic" w:hAnsi="Traditional Arabic" w:cs="Traditional Arabic" w:hint="cs"/>
          <w:sz w:val="40"/>
          <w:szCs w:val="40"/>
          <w:rtl/>
          <w:lang w:val="en-US"/>
        </w:rPr>
        <w:t>إ</w:t>
      </w:r>
      <w:r>
        <w:rPr>
          <w:rFonts w:ascii="Traditional Arabic" w:hAnsi="Traditional Arabic" w:cs="Traditional Arabic" w:hint="cs"/>
          <w:vanish/>
          <w:sz w:val="40"/>
          <w:szCs w:val="40"/>
          <w:rtl/>
          <w:lang w:val="en-US"/>
        </w:rPr>
        <w:t>الا اِعلى هدايةِ النَّاسِ؟.قيا:</w:t>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Pr>
          <w:rFonts w:ascii="Traditional Arabic" w:hAnsi="Traditional Arabic" w:cs="Traditional Arabic" w:hint="cs"/>
          <w:vanish/>
          <w:sz w:val="40"/>
          <w:szCs w:val="40"/>
          <w:rtl/>
          <w:lang w:val="en-US"/>
        </w:rPr>
        <w:pgNum/>
      </w:r>
      <w:r w:rsidRPr="00686BEC">
        <w:rPr>
          <w:rFonts w:ascii="Traditional Arabic" w:hAnsi="Traditional Arabic" w:cs="Traditional Arabic"/>
          <w:sz w:val="40"/>
          <w:szCs w:val="40"/>
          <w:rtl/>
          <w:lang w:val="en-US"/>
        </w:rPr>
        <w:t>لا الله</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ر</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فع</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السماء</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بغير</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ع</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مد</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ولم يكن له ك</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فوا</w:t>
      </w:r>
      <w:r w:rsidR="00B81C5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w:t>
      </w:r>
      <w:r w:rsidR="00B02AD1">
        <w:rPr>
          <w:rFonts w:ascii="Traditional Arabic" w:hAnsi="Traditional Arabic" w:cs="Traditional Arabic" w:hint="cs"/>
          <w:sz w:val="40"/>
          <w:szCs w:val="40"/>
          <w:rtl/>
          <w:lang w:val="en-US"/>
        </w:rPr>
        <w:t>أ</w:t>
      </w:r>
      <w:r w:rsidRPr="00686BEC">
        <w:rPr>
          <w:rFonts w:ascii="Traditional Arabic" w:hAnsi="Traditional Arabic" w:cs="Traditional Arabic"/>
          <w:sz w:val="40"/>
          <w:szCs w:val="40"/>
          <w:rtl/>
          <w:lang w:val="en-US"/>
        </w:rPr>
        <w:t>حد</w:t>
      </w:r>
      <w:r w:rsidR="00B02AD1">
        <w:rPr>
          <w:rFonts w:ascii="Traditional Arabic" w:hAnsi="Traditional Arabic" w:cs="Traditional Arabic" w:hint="cs"/>
          <w:sz w:val="40"/>
          <w:szCs w:val="40"/>
          <w:rtl/>
          <w:lang w:val="en-US"/>
        </w:rPr>
        <w:t xml:space="preserve">ٌ، </w:t>
      </w:r>
      <w:r w:rsidRPr="00686BEC">
        <w:rPr>
          <w:rFonts w:ascii="Traditional Arabic" w:hAnsi="Traditional Arabic" w:cs="Traditional Arabic"/>
          <w:sz w:val="40"/>
          <w:szCs w:val="40"/>
          <w:rtl/>
          <w:lang w:val="en-US"/>
        </w:rPr>
        <w:t>وأ</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شهد</w:t>
      </w:r>
      <w:r w:rsidR="00B02AD1">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w:t>
      </w:r>
      <w:r w:rsidR="00B02AD1">
        <w:rPr>
          <w:rFonts w:ascii="Traditional Arabic" w:hAnsi="Traditional Arabic" w:cs="Traditional Arabic" w:hint="cs"/>
          <w:sz w:val="40"/>
          <w:szCs w:val="40"/>
          <w:rtl/>
          <w:lang w:val="en-US"/>
        </w:rPr>
        <w:t>أ</w:t>
      </w:r>
      <w:r w:rsidRPr="00686BEC">
        <w:rPr>
          <w:rFonts w:ascii="Traditional Arabic" w:hAnsi="Traditional Arabic" w:cs="Traditional Arabic"/>
          <w:sz w:val="40"/>
          <w:szCs w:val="40"/>
          <w:rtl/>
          <w:lang w:val="en-US"/>
        </w:rPr>
        <w:t>ن سيد</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نا وح</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بيب</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نا محمد</w:t>
      </w:r>
      <w:r w:rsidR="007130C4">
        <w:rPr>
          <w:rFonts w:ascii="Traditional Arabic" w:hAnsi="Traditional Arabic" w:cs="Traditional Arabic" w:hint="cs"/>
          <w:sz w:val="40"/>
          <w:szCs w:val="40"/>
          <w:rtl/>
          <w:lang w:val="en-US"/>
        </w:rPr>
        <w:t>اً</w:t>
      </w:r>
      <w:r w:rsidRPr="00686BEC">
        <w:rPr>
          <w:rFonts w:ascii="Traditional Arabic" w:hAnsi="Traditional Arabic" w:cs="Traditional Arabic"/>
          <w:sz w:val="40"/>
          <w:szCs w:val="40"/>
          <w:rtl/>
          <w:lang w:val="en-US"/>
        </w:rPr>
        <w:t xml:space="preserve"> ص</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لى الله</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ع</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ليه</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وس</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لم</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 xml:space="preserve"> المصطفى المختار</w:t>
      </w:r>
      <w:r w:rsidR="007130C4">
        <w:rPr>
          <w:rFonts w:ascii="Traditional Arabic" w:hAnsi="Traditional Arabic" w:cs="Traditional Arabic" w:hint="cs"/>
          <w:sz w:val="40"/>
          <w:szCs w:val="40"/>
          <w:rtl/>
          <w:lang w:val="en-US"/>
        </w:rPr>
        <w:t>ُ</w:t>
      </w:r>
      <w:r w:rsidR="007130C4">
        <w:rPr>
          <w:rFonts w:ascii="Traditional Arabic" w:hAnsi="Traditional Arabic" w:cs="Traditional Arabic"/>
          <w:sz w:val="40"/>
          <w:szCs w:val="40"/>
          <w:rtl/>
          <w:lang w:val="en-US"/>
        </w:rPr>
        <w:t xml:space="preserve"> وعلى </w:t>
      </w:r>
      <w:proofErr w:type="spellStart"/>
      <w:r w:rsidR="007130C4">
        <w:rPr>
          <w:rFonts w:ascii="Traditional Arabic" w:hAnsi="Traditional Arabic" w:cs="Traditional Arabic" w:hint="cs"/>
          <w:sz w:val="40"/>
          <w:szCs w:val="40"/>
          <w:rtl/>
          <w:lang w:val="en-US"/>
        </w:rPr>
        <w:t>آ</w:t>
      </w:r>
      <w:r w:rsidRPr="00686BEC">
        <w:rPr>
          <w:rFonts w:ascii="Traditional Arabic" w:hAnsi="Traditional Arabic" w:cs="Traditional Arabic"/>
          <w:sz w:val="40"/>
          <w:szCs w:val="40"/>
          <w:rtl/>
          <w:lang w:val="en-US"/>
        </w:rPr>
        <w:t>ل</w:t>
      </w:r>
      <w:r w:rsidR="007130C4">
        <w:rPr>
          <w:rFonts w:ascii="Traditional Arabic" w:hAnsi="Traditional Arabic" w:cs="Traditional Arabic" w:hint="cs"/>
          <w:sz w:val="40"/>
          <w:szCs w:val="40"/>
          <w:rtl/>
          <w:lang w:val="en-US"/>
        </w:rPr>
        <w:t>ِ</w:t>
      </w:r>
      <w:r w:rsidRPr="00686BEC">
        <w:rPr>
          <w:rFonts w:ascii="Traditional Arabic" w:hAnsi="Traditional Arabic" w:cs="Traditional Arabic"/>
          <w:sz w:val="40"/>
          <w:szCs w:val="40"/>
          <w:rtl/>
          <w:lang w:val="en-US"/>
        </w:rPr>
        <w:t>ه</w:t>
      </w:r>
      <w:proofErr w:type="spellEnd"/>
      <w:r w:rsidRPr="00686BEC">
        <w:rPr>
          <w:rFonts w:ascii="Traditional Arabic" w:hAnsi="Traditional Arabic" w:cs="Traditional Arabic"/>
          <w:sz w:val="40"/>
          <w:szCs w:val="40"/>
          <w:rtl/>
          <w:lang w:val="en-US"/>
        </w:rPr>
        <w:t xml:space="preserve"> وصحب</w:t>
      </w:r>
      <w:r w:rsidR="007130C4">
        <w:rPr>
          <w:rFonts w:ascii="Traditional Arabic" w:hAnsi="Traditional Arabic" w:cs="Traditional Arabic" w:hint="cs"/>
          <w:sz w:val="40"/>
          <w:szCs w:val="40"/>
          <w:rtl/>
          <w:lang w:val="en-US"/>
        </w:rPr>
        <w:t>ِ</w:t>
      </w:r>
      <w:r w:rsidR="007130C4">
        <w:rPr>
          <w:rFonts w:ascii="Traditional Arabic" w:hAnsi="Traditional Arabic" w:cs="Traditional Arabic"/>
          <w:sz w:val="40"/>
          <w:szCs w:val="40"/>
          <w:rtl/>
          <w:lang w:val="en-US"/>
        </w:rPr>
        <w:t>ه ال</w:t>
      </w:r>
      <w:r w:rsidR="007130C4">
        <w:rPr>
          <w:rFonts w:ascii="Traditional Arabic" w:hAnsi="Traditional Arabic" w:cs="Traditional Arabic" w:hint="cs"/>
          <w:sz w:val="40"/>
          <w:szCs w:val="40"/>
          <w:rtl/>
          <w:lang w:val="en-US"/>
        </w:rPr>
        <w:t>أ</w:t>
      </w:r>
      <w:r w:rsidRPr="00686BEC">
        <w:rPr>
          <w:rFonts w:ascii="Traditional Arabic" w:hAnsi="Traditional Arabic" w:cs="Traditional Arabic"/>
          <w:sz w:val="40"/>
          <w:szCs w:val="40"/>
          <w:rtl/>
          <w:lang w:val="en-US"/>
        </w:rPr>
        <w:t>طهار</w:t>
      </w:r>
      <w:r w:rsidR="007130C4">
        <w:rPr>
          <w:rFonts w:ascii="Traditional Arabic" w:hAnsi="Traditional Arabic" w:cs="Traditional Arabic" w:hint="cs"/>
          <w:sz w:val="40"/>
          <w:szCs w:val="40"/>
          <w:rtl/>
          <w:lang w:val="en-US"/>
        </w:rPr>
        <w:t>ِ، أما بعدُ:</w:t>
      </w:r>
    </w:p>
    <w:p w:rsidR="00944DB7" w:rsidRDefault="00000978" w:rsidP="00A02F9F">
      <w:pPr>
        <w:bidi/>
        <w:spacing w:before="120"/>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أيَّها </w:t>
      </w:r>
      <w:proofErr w:type="gramStart"/>
      <w:r>
        <w:rPr>
          <w:rFonts w:ascii="Traditional Arabic" w:hAnsi="Traditional Arabic" w:cs="Traditional Arabic" w:hint="cs"/>
          <w:sz w:val="40"/>
          <w:szCs w:val="40"/>
          <w:rtl/>
          <w:lang w:val="en-US"/>
        </w:rPr>
        <w:t>المسلمُ</w:t>
      </w:r>
      <w:r w:rsidR="00A60C54">
        <w:rPr>
          <w:rFonts w:ascii="Traditional Arabic" w:hAnsi="Traditional Arabic" w:cs="Traditional Arabic" w:hint="cs"/>
          <w:sz w:val="40"/>
          <w:szCs w:val="40"/>
          <w:rtl/>
          <w:lang w:val="en-US"/>
        </w:rPr>
        <w:t xml:space="preserve"> .</w:t>
      </w:r>
      <w:proofErr w:type="gramEnd"/>
      <w:r w:rsidR="00A60C54">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 العالمُ كلُّهُ ينتظرُكَ</w:t>
      </w:r>
      <w:r w:rsidR="00A60C54">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 xml:space="preserve">اليومَ </w:t>
      </w:r>
      <w:r w:rsidR="00A60C54">
        <w:rPr>
          <w:rFonts w:ascii="Traditional Arabic" w:hAnsi="Traditional Arabic" w:cs="Traditional Arabic" w:hint="cs"/>
          <w:sz w:val="40"/>
          <w:szCs w:val="40"/>
          <w:rtl/>
          <w:lang w:val="en-US"/>
        </w:rPr>
        <w:t>لتخرج</w:t>
      </w:r>
      <w:r>
        <w:rPr>
          <w:rFonts w:ascii="Traditional Arabic" w:hAnsi="Traditional Arabic" w:cs="Traditional Arabic" w:hint="cs"/>
          <w:sz w:val="40"/>
          <w:szCs w:val="40"/>
          <w:rtl/>
          <w:lang w:val="en-US"/>
        </w:rPr>
        <w:t>َ</w:t>
      </w:r>
      <w:r w:rsidR="00A60C54">
        <w:rPr>
          <w:rFonts w:ascii="Traditional Arabic" w:hAnsi="Traditional Arabic" w:cs="Traditional Arabic" w:hint="cs"/>
          <w:sz w:val="40"/>
          <w:szCs w:val="40"/>
          <w:rtl/>
          <w:lang w:val="en-US"/>
        </w:rPr>
        <w:t>هُ من الظُّلماتِ إلى النُّورِ،</w:t>
      </w:r>
      <w:r w:rsidR="00B81C54">
        <w:rPr>
          <w:rFonts w:ascii="Traditional Arabic" w:hAnsi="Traditional Arabic" w:cs="Traditional Arabic" w:hint="cs"/>
          <w:sz w:val="40"/>
          <w:szCs w:val="40"/>
          <w:rtl/>
          <w:lang w:val="en-US"/>
        </w:rPr>
        <w:t xml:space="preserve"> العَالمُ</w:t>
      </w:r>
      <w:r w:rsidR="00A60C54">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يحتاجُ إليكَ ليعرفَ الغايةَ من الحياةِ، وليعلمَ الطَّريقَ الصَّحيحَ إلى النَّجاةِ، لا يَغرنَّكَ ما تراهُ في الغربِ والشَّرقِ من الأشكالِ والهيئاتِ، فهُم قد أترفوا الجسدَ ولكنَّ الرَّوحَ تُعاني الو</w:t>
      </w:r>
      <w:r w:rsidR="00B81C54">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يلاتِ،</w:t>
      </w:r>
      <w:r w:rsidR="00A02F9F">
        <w:rPr>
          <w:rFonts w:ascii="Traditional Arabic" w:hAnsi="Traditional Arabic" w:cs="Traditional Arabic" w:hint="cs"/>
          <w:sz w:val="40"/>
          <w:szCs w:val="40"/>
          <w:rtl/>
          <w:lang w:val="en-US"/>
        </w:rPr>
        <w:t xml:space="preserve"> فكيفَ لروحٍ أن تَعرفَ الرَّاحةَ</w:t>
      </w:r>
      <w:r>
        <w:rPr>
          <w:rFonts w:ascii="Traditional Arabic" w:hAnsi="Traditional Arabic" w:cs="Traditional Arabic" w:hint="cs"/>
          <w:sz w:val="40"/>
          <w:szCs w:val="40"/>
          <w:rtl/>
          <w:lang w:val="en-US"/>
        </w:rPr>
        <w:t xml:space="preserve"> بعيداً عن الإيمانِ، وكيفَ لقلبٍ أن يطمئنَ بعيداً عن القرآنِ، فيجبُ على أهلِ الإسلامِ اليومَ أن ي</w:t>
      </w:r>
      <w:r w:rsidR="00944DB7">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مسكوا بزمامِ العالمِ</w:t>
      </w:r>
      <w:r w:rsidR="00944DB7">
        <w:rPr>
          <w:rFonts w:ascii="Traditional Arabic" w:hAnsi="Traditional Arabic" w:cs="Traditional Arabic" w:hint="cs"/>
          <w:sz w:val="40"/>
          <w:szCs w:val="40"/>
          <w:rtl/>
          <w:lang w:val="en-US"/>
        </w:rPr>
        <w:t xml:space="preserve"> قبلَ فَواتِ </w:t>
      </w:r>
      <w:proofErr w:type="spellStart"/>
      <w:r w:rsidR="00944DB7">
        <w:rPr>
          <w:rFonts w:ascii="Traditional Arabic" w:hAnsi="Traditional Arabic" w:cs="Traditional Arabic" w:hint="cs"/>
          <w:sz w:val="40"/>
          <w:szCs w:val="40"/>
          <w:rtl/>
          <w:lang w:val="en-US"/>
        </w:rPr>
        <w:t>الآوانِ</w:t>
      </w:r>
      <w:proofErr w:type="spellEnd"/>
      <w:r>
        <w:rPr>
          <w:rFonts w:ascii="Traditional Arabic" w:hAnsi="Traditional Arabic" w:cs="Traditional Arabic" w:hint="cs"/>
          <w:sz w:val="40"/>
          <w:szCs w:val="40"/>
          <w:rtl/>
          <w:lang w:val="en-US"/>
        </w:rPr>
        <w:t xml:space="preserve">، ويقودوا السَّفينةَ </w:t>
      </w:r>
      <w:r w:rsidR="00944DB7">
        <w:rPr>
          <w:rFonts w:ascii="Traditional Arabic" w:hAnsi="Traditional Arabic" w:cs="Traditional Arabic" w:hint="cs"/>
          <w:sz w:val="40"/>
          <w:szCs w:val="40"/>
          <w:rtl/>
          <w:lang w:val="en-US"/>
        </w:rPr>
        <w:t xml:space="preserve">بالكتابِ والسُّنةِ </w:t>
      </w:r>
      <w:r>
        <w:rPr>
          <w:rFonts w:ascii="Traditional Arabic" w:hAnsi="Traditional Arabic" w:cs="Traditional Arabic" w:hint="cs"/>
          <w:sz w:val="40"/>
          <w:szCs w:val="40"/>
          <w:rtl/>
          <w:lang w:val="en-US"/>
        </w:rPr>
        <w:t>إلى برِّ الأم</w:t>
      </w:r>
      <w:r w:rsidR="00944DB7">
        <w:rPr>
          <w:rFonts w:ascii="Traditional Arabic" w:hAnsi="Traditional Arabic" w:cs="Traditional Arabic" w:hint="cs"/>
          <w:sz w:val="40"/>
          <w:szCs w:val="40"/>
          <w:rtl/>
          <w:lang w:val="en-US"/>
        </w:rPr>
        <w:t xml:space="preserve">انِ، فالكلُّ مُحتاجُ لكم، </w:t>
      </w:r>
      <w:r w:rsidR="00A02F9F">
        <w:rPr>
          <w:rFonts w:ascii="Traditional Arabic" w:hAnsi="Traditional Arabic" w:cs="Traditional Arabic" w:hint="cs"/>
          <w:sz w:val="40"/>
          <w:szCs w:val="40"/>
          <w:rtl/>
          <w:lang w:val="en-US"/>
        </w:rPr>
        <w:t>فلا</w:t>
      </w:r>
      <w:r w:rsidR="00944DB7">
        <w:rPr>
          <w:rFonts w:ascii="Traditional Arabic" w:hAnsi="Traditional Arabic" w:cs="Traditional Arabic" w:hint="cs"/>
          <w:sz w:val="40"/>
          <w:szCs w:val="40"/>
          <w:rtl/>
          <w:lang w:val="en-US"/>
        </w:rPr>
        <w:t xml:space="preserve"> </w:t>
      </w:r>
      <w:r w:rsidR="00A02F9F">
        <w:rPr>
          <w:rFonts w:ascii="Traditional Arabic" w:hAnsi="Traditional Arabic" w:cs="Traditional Arabic" w:hint="cs"/>
          <w:sz w:val="40"/>
          <w:szCs w:val="40"/>
          <w:rtl/>
          <w:lang w:val="en-US"/>
        </w:rPr>
        <w:t>تتركوا</w:t>
      </w:r>
      <w:r w:rsidR="00944DB7">
        <w:rPr>
          <w:rFonts w:ascii="Traditional Arabic" w:hAnsi="Traditional Arabic" w:cs="Traditional Arabic" w:hint="cs"/>
          <w:sz w:val="40"/>
          <w:szCs w:val="40"/>
          <w:rtl/>
          <w:lang w:val="en-US"/>
        </w:rPr>
        <w:t xml:space="preserve"> مكانَكم؟.</w:t>
      </w:r>
    </w:p>
    <w:p w:rsidR="00CF6CBC" w:rsidRDefault="00924A8E" w:rsidP="000B7B71">
      <w:pPr>
        <w:spacing w:before="120"/>
        <w:jc w:val="right"/>
        <w:rPr>
          <w:rFonts w:ascii="Traditional Arabic" w:hAnsi="Traditional Arabic" w:cs="Traditional Arabic"/>
          <w:sz w:val="40"/>
          <w:szCs w:val="40"/>
          <w:rtl/>
        </w:rPr>
      </w:pPr>
      <w:r>
        <w:rPr>
          <w:rFonts w:ascii="Traditional Arabic" w:hAnsi="Traditional Arabic" w:cs="Traditional Arabic" w:hint="cs"/>
          <w:sz w:val="40"/>
          <w:szCs w:val="40"/>
          <w:rtl/>
        </w:rPr>
        <w:t>يقول الشَّ</w:t>
      </w:r>
      <w:r w:rsidR="00E01658">
        <w:rPr>
          <w:rFonts w:ascii="Traditional Arabic" w:hAnsi="Traditional Arabic" w:cs="Traditional Arabic" w:hint="cs"/>
          <w:sz w:val="40"/>
          <w:szCs w:val="40"/>
          <w:rtl/>
        </w:rPr>
        <w:t>اعرُ المُسلمُ الهندي محمد إقبال</w:t>
      </w:r>
      <w:r>
        <w:rPr>
          <w:rFonts w:ascii="Traditional Arabic" w:hAnsi="Traditional Arabic" w:cs="Traditional Arabic" w:hint="cs"/>
          <w:sz w:val="40"/>
          <w:szCs w:val="40"/>
          <w:rtl/>
        </w:rPr>
        <w:t>: (</w:t>
      </w:r>
      <w:r w:rsidR="00CF6CBC" w:rsidRPr="00CF6CBC">
        <w:rPr>
          <w:rFonts w:ascii="Traditional Arabic" w:hAnsi="Traditional Arabic" w:cs="Traditional Arabic"/>
          <w:sz w:val="40"/>
          <w:szCs w:val="40"/>
          <w:rtl/>
        </w:rPr>
        <w:t>أن المسلم</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لم 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خلق</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ليندفع</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مع التيار</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وي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ساير الر</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كب</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الب</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شري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ح</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يث</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ات</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جه</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وس</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ار</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بل خ</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لق</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لي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وج</w:t>
      </w:r>
      <w:r w:rsidR="000B7B71">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الع</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الم</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والمجتمع</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وي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فرض</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على البشرية</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ات</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جاه</w:t>
      </w:r>
      <w:r w:rsidR="000B7B71">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w:t>
      </w:r>
      <w:r w:rsidR="000B7B71">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وي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ملي عليها إرادت</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w:t>
      </w:r>
      <w:r w:rsidR="000B7B71">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لأن</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 ص</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احب</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الر</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سالة</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وص</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احب</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العلم</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الي</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قين</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ولأن</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المسؤول</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عن هذا العالم</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وس</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ير</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 واتجاه</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فليس</w:t>
      </w:r>
      <w:r w:rsidR="00865639">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 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قليد</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وال</w:t>
      </w:r>
      <w:r>
        <w:rPr>
          <w:rFonts w:ascii="Traditional Arabic" w:hAnsi="Traditional Arabic" w:cs="Traditional Arabic" w:hint="cs"/>
          <w:sz w:val="40"/>
          <w:szCs w:val="40"/>
          <w:rtl/>
        </w:rPr>
        <w:t>ا</w:t>
      </w:r>
      <w:r w:rsidR="00CF6CBC" w:rsidRPr="00CF6CBC">
        <w:rPr>
          <w:rFonts w:ascii="Traditional Arabic" w:hAnsi="Traditional Arabic" w:cs="Traditional Arabic"/>
          <w:sz w:val="40"/>
          <w:szCs w:val="40"/>
          <w:rtl/>
        </w:rPr>
        <w:t>ت</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باع</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إن</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ه 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الإمامة</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والق</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يادة</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الإرشاد</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والت</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وجيه</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وم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قام</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الآمر</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00CF6CBC" w:rsidRPr="00CF6CBC">
        <w:rPr>
          <w:rFonts w:ascii="Traditional Arabic" w:hAnsi="Traditional Arabic" w:cs="Traditional Arabic"/>
          <w:sz w:val="40"/>
          <w:szCs w:val="40"/>
          <w:rtl/>
        </w:rPr>
        <w:t>اهي</w:t>
      </w:r>
      <w:r>
        <w:rPr>
          <w:rFonts w:ascii="Traditional Arabic" w:hAnsi="Traditional Arabic" w:cs="Traditional Arabic" w:hint="cs"/>
          <w:sz w:val="40"/>
          <w:szCs w:val="40"/>
          <w:rtl/>
        </w:rPr>
        <w:t>)،</w:t>
      </w:r>
      <w:r w:rsidR="00944DB7">
        <w:rPr>
          <w:rFonts w:ascii="Traditional Arabic" w:hAnsi="Traditional Arabic" w:cs="Traditional Arabic" w:hint="cs"/>
          <w:sz w:val="40"/>
          <w:szCs w:val="40"/>
          <w:rtl/>
        </w:rPr>
        <w:t xml:space="preserve"> </w:t>
      </w:r>
      <w:r w:rsidR="00E01658">
        <w:rPr>
          <w:rFonts w:ascii="Traditional Arabic" w:hAnsi="Traditional Arabic" w:cs="Traditional Arabic" w:hint="cs"/>
          <w:sz w:val="40"/>
          <w:szCs w:val="40"/>
          <w:rtl/>
        </w:rPr>
        <w:t>و</w:t>
      </w:r>
      <w:r w:rsidR="00944DB7">
        <w:rPr>
          <w:rFonts w:ascii="Traditional Arabic" w:hAnsi="Traditional Arabic" w:cs="Traditional Arabic" w:hint="cs"/>
          <w:sz w:val="40"/>
          <w:szCs w:val="40"/>
          <w:rtl/>
        </w:rPr>
        <w:t>صدقَ رحمَه اللهُ، فكلُّكم على ثَغرٍ من ثُغورِ الإسلامِ، فهناكَ الدَّاعي بلسانِه، وهناكَ الدَّاعي بقلمِه، وهناكَ الدَّاعي بمالِه، وهناكَ الدَّاعي بأخلاقِه، وهناكَ الدَّاعي بثباتِه</w:t>
      </w:r>
      <w:r w:rsidR="000B7B71">
        <w:rPr>
          <w:rFonts w:ascii="Traditional Arabic" w:hAnsi="Traditional Arabic" w:cs="Traditional Arabic" w:hint="cs"/>
          <w:sz w:val="40"/>
          <w:szCs w:val="40"/>
          <w:rtl/>
        </w:rPr>
        <w:t xml:space="preserve"> على دينِه</w:t>
      </w:r>
      <w:r w:rsidR="00944DB7">
        <w:rPr>
          <w:rFonts w:ascii="Traditional Arabic" w:hAnsi="Traditional Arabic" w:cs="Traditional Arabic" w:hint="cs"/>
          <w:sz w:val="40"/>
          <w:szCs w:val="40"/>
          <w:rtl/>
        </w:rPr>
        <w:t xml:space="preserve">، </w:t>
      </w:r>
      <w:r w:rsidR="00E01658">
        <w:rPr>
          <w:rFonts w:ascii="Traditional Arabic" w:hAnsi="Traditional Arabic" w:cs="Traditional Arabic" w:hint="cs"/>
          <w:sz w:val="40"/>
          <w:szCs w:val="40"/>
          <w:rtl/>
        </w:rPr>
        <w:t>لأنَّكم خيرَ أمَّةٍ أُخرجتْ للناسِ.</w:t>
      </w:r>
    </w:p>
    <w:p w:rsidR="00E01658" w:rsidRPr="00424E00" w:rsidRDefault="00424E00" w:rsidP="00661ACA">
      <w:pPr>
        <w:pStyle w:val="a4"/>
        <w:jc w:val="right"/>
        <w:rPr>
          <w:rFonts w:ascii="Traditional Arabic" w:hAnsi="Traditional Arabic" w:cs="Traditional Arabic"/>
          <w:sz w:val="32"/>
          <w:szCs w:val="32"/>
          <w:lang w:val="en-US"/>
        </w:rPr>
      </w:pPr>
      <w:r w:rsidRPr="00424E00">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أعز</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الإسلام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والمسلمين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وأ</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ذل</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الشرك</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والمشركين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اللهمَّ </w:t>
      </w:r>
      <w:r w:rsidRPr="00424E00">
        <w:rPr>
          <w:rFonts w:ascii="Traditional Arabic" w:hAnsi="Traditional Arabic" w:cs="Traditional Arabic"/>
          <w:sz w:val="32"/>
          <w:szCs w:val="32"/>
          <w:rtl/>
        </w:rPr>
        <w:t>آمنا في أوطان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نا</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وأصلح</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أئمت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نا وولاة</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أمور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نا</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واجعل</w:t>
      </w:r>
      <w:r>
        <w:rPr>
          <w:rFonts w:ascii="Traditional Arabic" w:hAnsi="Traditional Arabic" w:cs="Traditional Arabic" w:hint="cs"/>
          <w:sz w:val="32"/>
          <w:szCs w:val="32"/>
          <w:rtl/>
        </w:rPr>
        <w:t xml:space="preserve">نا وإيَّاهم </w:t>
      </w:r>
      <w:r w:rsidRPr="00424E00">
        <w:rPr>
          <w:rFonts w:ascii="Traditional Arabic" w:hAnsi="Traditional Arabic" w:cs="Traditional Arabic"/>
          <w:sz w:val="32"/>
          <w:szCs w:val="32"/>
          <w:rtl/>
        </w:rPr>
        <w:t>ه</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داة</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هتدين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اللهم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أصلح</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ح</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ال</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المسلمين</w:t>
      </w:r>
      <w:r>
        <w:rPr>
          <w:rFonts w:ascii="Traditional Arabic" w:hAnsi="Traditional Arabic" w:cs="Traditional Arabic" w:hint="cs"/>
          <w:sz w:val="32"/>
          <w:szCs w:val="32"/>
          <w:rtl/>
        </w:rPr>
        <w:t>َ، و</w:t>
      </w:r>
      <w:r w:rsidRPr="00424E00">
        <w:rPr>
          <w:rFonts w:ascii="Traditional Arabic" w:hAnsi="Traditional Arabic" w:cs="Traditional Arabic"/>
          <w:sz w:val="32"/>
          <w:szCs w:val="32"/>
          <w:rtl/>
        </w:rPr>
        <w:t>اجمع كلمت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هم على الحق</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د</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هم إلى د</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ك 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دا</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جميلا</w:t>
      </w:r>
      <w:r>
        <w:rPr>
          <w:rFonts w:ascii="Traditional Arabic" w:hAnsi="Traditional Arabic" w:cs="Traditional Arabic" w:hint="cs"/>
          <w:sz w:val="32"/>
          <w:szCs w:val="32"/>
          <w:rtl/>
        </w:rPr>
        <w:t xml:space="preserve">ً، </w:t>
      </w:r>
      <w:r w:rsidRPr="00424E00">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أبرم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لهذه</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الأمة</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أ</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مر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شد</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ي</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عز</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فيه أهل</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طاعت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وي</w:t>
      </w:r>
      <w:r>
        <w:rPr>
          <w:rFonts w:ascii="Traditional Arabic" w:hAnsi="Traditional Arabic" w:cs="Traditional Arabic" w:hint="cs"/>
          <w:sz w:val="32"/>
          <w:szCs w:val="32"/>
          <w:rtl/>
        </w:rPr>
        <w:t xml:space="preserve">ُهدى </w:t>
      </w:r>
      <w:r w:rsidRPr="00424E00">
        <w:rPr>
          <w:rFonts w:ascii="Traditional Arabic" w:hAnsi="Traditional Arabic" w:cs="Traditional Arabic"/>
          <w:sz w:val="32"/>
          <w:szCs w:val="32"/>
          <w:rtl/>
        </w:rPr>
        <w:t>فيه أ</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هل</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عصيت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ك</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w:t>
      </w:r>
      <w:r w:rsidRPr="00424E00">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ؤمر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فيه بالمعروف</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وي</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نهى فيه عن المنكر</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اللهم اغفر للمؤمنين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والمؤمنات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والمسلمين</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والمسلمات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الأحياء</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منهم والأموات</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إنك يا رب</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نا س</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ميع</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ك</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ريم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جيب</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 xml:space="preserve"> الد</w:t>
      </w:r>
      <w:r>
        <w:rPr>
          <w:rFonts w:ascii="Traditional Arabic" w:hAnsi="Traditional Arabic" w:cs="Traditional Arabic" w:hint="cs"/>
          <w:sz w:val="32"/>
          <w:szCs w:val="32"/>
          <w:rtl/>
        </w:rPr>
        <w:t>َّ</w:t>
      </w:r>
      <w:r w:rsidRPr="00424E00">
        <w:rPr>
          <w:rFonts w:ascii="Traditional Arabic" w:hAnsi="Traditional Arabic" w:cs="Traditional Arabic"/>
          <w:sz w:val="32"/>
          <w:szCs w:val="32"/>
          <w:rtl/>
        </w:rPr>
        <w:t>عوات</w:t>
      </w:r>
      <w:r w:rsidR="00661ACA">
        <w:rPr>
          <w:rFonts w:ascii="Traditional Arabic" w:hAnsi="Traditional Arabic" w:cs="Traditional Arabic" w:hint="cs"/>
          <w:sz w:val="32"/>
          <w:szCs w:val="32"/>
          <w:rtl/>
        </w:rPr>
        <w:t>ِ.</w:t>
      </w:r>
    </w:p>
    <w:sectPr w:rsidR="00E01658" w:rsidRPr="00424E00" w:rsidSect="003904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B6"/>
    <w:rsid w:val="00000978"/>
    <w:rsid w:val="000B7B71"/>
    <w:rsid w:val="003904B6"/>
    <w:rsid w:val="00424E00"/>
    <w:rsid w:val="004B0D95"/>
    <w:rsid w:val="004D2264"/>
    <w:rsid w:val="005043CB"/>
    <w:rsid w:val="00627664"/>
    <w:rsid w:val="00661ACA"/>
    <w:rsid w:val="00664E43"/>
    <w:rsid w:val="00686BEC"/>
    <w:rsid w:val="006A7FC5"/>
    <w:rsid w:val="007130C4"/>
    <w:rsid w:val="007376E3"/>
    <w:rsid w:val="00763773"/>
    <w:rsid w:val="00865639"/>
    <w:rsid w:val="00924A8E"/>
    <w:rsid w:val="00944DB7"/>
    <w:rsid w:val="00967720"/>
    <w:rsid w:val="009C0524"/>
    <w:rsid w:val="009C1716"/>
    <w:rsid w:val="00A02F9F"/>
    <w:rsid w:val="00A46A1A"/>
    <w:rsid w:val="00A47FC2"/>
    <w:rsid w:val="00A60C54"/>
    <w:rsid w:val="00B02AD1"/>
    <w:rsid w:val="00B81C54"/>
    <w:rsid w:val="00BA653E"/>
    <w:rsid w:val="00BC7EEB"/>
    <w:rsid w:val="00C420E8"/>
    <w:rsid w:val="00CF2B9F"/>
    <w:rsid w:val="00CF6CBC"/>
    <w:rsid w:val="00DE233C"/>
    <w:rsid w:val="00E01658"/>
    <w:rsid w:val="00E8166A"/>
    <w:rsid w:val="00EE5933"/>
    <w:rsid w:val="00F356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095E"/>
  <w15:docId w15:val="{A20C0B4F-F855-4A5A-819B-5FD6CDE5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720"/>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7E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6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1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847</Words>
  <Characters>4829</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9</cp:revision>
  <cp:lastPrinted>2021-11-10T15:24:00Z</cp:lastPrinted>
  <dcterms:created xsi:type="dcterms:W3CDTF">2021-11-10T04:46:00Z</dcterms:created>
  <dcterms:modified xsi:type="dcterms:W3CDTF">2021-11-10T15:27:00Z</dcterms:modified>
</cp:coreProperties>
</file>